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7501D" w14:textId="77777777" w:rsidR="008D774F" w:rsidRDefault="008D774F" w:rsidP="0055084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10149" w:type="dxa"/>
        <w:tblInd w:w="-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80"/>
        <w:gridCol w:w="3357"/>
        <w:gridCol w:w="12"/>
      </w:tblGrid>
      <w:tr w:rsidR="008D774F" w14:paraId="506972E3" w14:textId="77777777" w:rsidTr="00AE72DE">
        <w:trPr>
          <w:gridAfter w:val="1"/>
          <w:wAfter w:w="12" w:type="dxa"/>
        </w:trPr>
        <w:tc>
          <w:tcPr>
            <w:tcW w:w="10137" w:type="dxa"/>
            <w:gridSpan w:val="2"/>
            <w:shd w:val="clear" w:color="auto" w:fill="BFBFBF" w:themeFill="background1" w:themeFillShade="BF"/>
          </w:tcPr>
          <w:p w14:paraId="5EA261DA" w14:textId="77777777" w:rsidR="008D774F" w:rsidRDefault="00EA2569" w:rsidP="00550846">
            <w:pPr>
              <w:tabs>
                <w:tab w:val="left" w:pos="5705"/>
              </w:tabs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I. INSTRUMENTO JURÍDICO</w:t>
            </w:r>
          </w:p>
        </w:tc>
      </w:tr>
      <w:tr w:rsidR="008D774F" w14:paraId="4C5DFDB1" w14:textId="77777777" w:rsidTr="00AE72DE">
        <w:tc>
          <w:tcPr>
            <w:tcW w:w="6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42BE8" w14:textId="77777777" w:rsidR="008D774F" w:rsidRPr="00AE72DE" w:rsidRDefault="00EA2569" w:rsidP="0055084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E72DE">
              <w:rPr>
                <w:rFonts w:ascii="Arial" w:eastAsia="Arial" w:hAnsi="Arial" w:cs="Arial"/>
                <w:sz w:val="24"/>
                <w:szCs w:val="24"/>
                <w:highlight w:val="yellow"/>
              </w:rPr>
              <w:t>Convênio/Acordo/Contrato nº XXX/20XX</w:t>
            </w:r>
          </w:p>
          <w:p w14:paraId="5DAB6C7B" w14:textId="77777777" w:rsidR="008D774F" w:rsidRDefault="008D774F" w:rsidP="0055084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</w:tcPr>
          <w:p w14:paraId="74BA8129" w14:textId="77777777" w:rsidR="008D774F" w:rsidRDefault="00EA2569" w:rsidP="00550846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sz w:val="14"/>
                <w:szCs w:val="14"/>
              </w:rPr>
              <w:t>Vigência (Início e término)</w:t>
            </w:r>
          </w:p>
        </w:tc>
      </w:tr>
      <w:tr w:rsidR="008D774F" w14:paraId="4C33BE93" w14:textId="77777777" w:rsidTr="00AE72DE">
        <w:tc>
          <w:tcPr>
            <w:tcW w:w="6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B378F" w14:textId="77777777" w:rsidR="008D774F" w:rsidRDefault="008D774F" w:rsidP="00550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288185" w14:textId="77777777" w:rsidR="008D774F" w:rsidRDefault="00EA2569" w:rsidP="0055084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highlight w:val="yellow"/>
              </w:rPr>
              <w:t>XX/XX/XXXX a XX/XX/XXXX</w:t>
            </w:r>
          </w:p>
        </w:tc>
      </w:tr>
    </w:tbl>
    <w:p w14:paraId="62486C05" w14:textId="77777777" w:rsidR="008D774F" w:rsidRDefault="008D774F" w:rsidP="00550846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4101652C" w14:textId="77777777" w:rsidR="008D774F" w:rsidRDefault="008D774F" w:rsidP="00550846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tbl>
      <w:tblPr>
        <w:tblStyle w:val="a3"/>
        <w:tblW w:w="10137" w:type="dxa"/>
        <w:tblInd w:w="-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7"/>
      </w:tblGrid>
      <w:tr w:rsidR="008D774F" w14:paraId="761F5813" w14:textId="77777777" w:rsidTr="00AE72DE">
        <w:tc>
          <w:tcPr>
            <w:tcW w:w="10137" w:type="dxa"/>
            <w:shd w:val="clear" w:color="auto" w:fill="BFBFBF" w:themeFill="background1" w:themeFillShade="BF"/>
          </w:tcPr>
          <w:p w14:paraId="6392CB77" w14:textId="6CB894EC" w:rsidR="008D774F" w:rsidRDefault="004A7078" w:rsidP="0055084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</w:t>
            </w:r>
            <w:r w:rsidR="00EA2569">
              <w:rPr>
                <w:rFonts w:ascii="Arial" w:eastAsia="Arial" w:hAnsi="Arial" w:cs="Arial"/>
                <w:b/>
              </w:rPr>
              <w:t>I. TÍTULO DO PROJETO</w:t>
            </w:r>
          </w:p>
        </w:tc>
      </w:tr>
      <w:tr w:rsidR="008D774F" w14:paraId="4B99056E" w14:textId="77777777" w:rsidTr="00550846">
        <w:tc>
          <w:tcPr>
            <w:tcW w:w="10137" w:type="dxa"/>
            <w:shd w:val="clear" w:color="auto" w:fill="FFFFFF"/>
          </w:tcPr>
          <w:p w14:paraId="40F73FA1" w14:textId="77777777" w:rsidR="008D774F" w:rsidRDefault="008D774F" w:rsidP="00550846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299C43A" w14:textId="77777777" w:rsidR="00AE72DE" w:rsidRDefault="00AE72DE" w:rsidP="0055084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4DDBEF00" w14:textId="77777777" w:rsidR="008D774F" w:rsidRDefault="008D774F" w:rsidP="00550846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3461D779" w14:textId="77777777" w:rsidR="008D774F" w:rsidRDefault="008D774F" w:rsidP="00550846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tbl>
      <w:tblPr>
        <w:tblW w:w="10137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7"/>
      </w:tblGrid>
      <w:tr w:rsidR="00617E23" w14:paraId="18CD4584" w14:textId="77777777" w:rsidTr="00AE72DE">
        <w:trPr>
          <w:trHeight w:val="265"/>
        </w:trPr>
        <w:tc>
          <w:tcPr>
            <w:tcW w:w="10137" w:type="dxa"/>
            <w:shd w:val="clear" w:color="auto" w:fill="BFBFBF" w:themeFill="background1" w:themeFillShade="BF"/>
          </w:tcPr>
          <w:p w14:paraId="54DC0C36" w14:textId="094C1001" w:rsidR="00617E23" w:rsidRDefault="00617E23" w:rsidP="0055084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III. DADOS DO FAVORECIDO</w:t>
            </w:r>
          </w:p>
        </w:tc>
      </w:tr>
      <w:tr w:rsidR="00617E23" w14:paraId="20B1093B" w14:textId="77777777" w:rsidTr="00550846">
        <w:trPr>
          <w:trHeight w:val="283"/>
        </w:trPr>
        <w:tc>
          <w:tcPr>
            <w:tcW w:w="10137" w:type="dxa"/>
            <w:shd w:val="clear" w:color="auto" w:fill="FFFFFF"/>
            <w:vAlign w:val="center"/>
          </w:tcPr>
          <w:p w14:paraId="15F0A0E3" w14:textId="77777777" w:rsidR="00617E23" w:rsidRDefault="00617E23" w:rsidP="00550846">
            <w:pPr>
              <w:tabs>
                <w:tab w:val="center" w:pos="4960"/>
              </w:tabs>
              <w:rPr>
                <w:rFonts w:ascii="Arial" w:eastAsia="Arial" w:hAnsi="Arial" w:cs="Arial"/>
                <w:sz w:val="24"/>
                <w:szCs w:val="24"/>
              </w:rPr>
            </w:pPr>
            <w:r w:rsidRPr="007D1604">
              <w:rPr>
                <w:rFonts w:ascii="Arial" w:eastAsia="Arial" w:hAnsi="Arial" w:cs="Arial"/>
                <w:sz w:val="24"/>
                <w:szCs w:val="24"/>
              </w:rPr>
              <w:t>Nome:</w:t>
            </w:r>
          </w:p>
          <w:p w14:paraId="4B58E654" w14:textId="77777777" w:rsidR="00617E23" w:rsidRPr="007D1604" w:rsidRDefault="00617E23" w:rsidP="00550846">
            <w:pPr>
              <w:tabs>
                <w:tab w:val="center" w:pos="4960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CPF:</w:t>
            </w:r>
          </w:p>
          <w:p w14:paraId="2C88F165" w14:textId="5B3D54E3" w:rsidR="00617E23" w:rsidRDefault="00AE72DE" w:rsidP="00550846">
            <w:pPr>
              <w:tabs>
                <w:tab w:val="center" w:pos="4960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Modalidade da b</w:t>
            </w:r>
            <w:r w:rsidR="00617E23" w:rsidRPr="007D1604">
              <w:rPr>
                <w:rFonts w:ascii="Arial" w:eastAsia="Arial" w:hAnsi="Arial" w:cs="Arial"/>
                <w:sz w:val="24"/>
                <w:szCs w:val="24"/>
              </w:rPr>
              <w:t>olsa:</w:t>
            </w:r>
          </w:p>
          <w:p w14:paraId="1CA1711B" w14:textId="77777777" w:rsidR="00617E23" w:rsidRPr="007D1604" w:rsidRDefault="00617E23" w:rsidP="00550846">
            <w:pPr>
              <w:tabs>
                <w:tab w:val="center" w:pos="4960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mensal da bolsa:</w:t>
            </w:r>
          </w:p>
          <w:p w14:paraId="787CE23C" w14:textId="2183282D" w:rsidR="00617E23" w:rsidRDefault="00617E23" w:rsidP="00550846">
            <w:pPr>
              <w:tabs>
                <w:tab w:val="center" w:pos="4960"/>
              </w:tabs>
              <w:rPr>
                <w:rFonts w:ascii="Arial" w:eastAsia="Arial" w:hAnsi="Arial" w:cs="Arial"/>
                <w:sz w:val="24"/>
                <w:szCs w:val="24"/>
              </w:rPr>
            </w:pPr>
            <w:r w:rsidRPr="007D1604">
              <w:rPr>
                <w:rFonts w:ascii="Arial" w:eastAsia="Arial" w:hAnsi="Arial" w:cs="Arial"/>
                <w:sz w:val="24"/>
                <w:szCs w:val="24"/>
              </w:rPr>
              <w:t>Vigência</w:t>
            </w:r>
            <w:r w:rsidR="00AE72DE">
              <w:rPr>
                <w:rFonts w:ascii="Arial" w:eastAsia="Arial" w:hAnsi="Arial" w:cs="Arial"/>
                <w:sz w:val="24"/>
                <w:szCs w:val="24"/>
              </w:rPr>
              <w:t xml:space="preserve"> da bolsa</w:t>
            </w:r>
            <w:r w:rsidRPr="007D1604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6A00184C" w14:textId="77777777" w:rsidR="00617E23" w:rsidRDefault="00617E23" w:rsidP="00550846">
            <w:pPr>
              <w:tabs>
                <w:tab w:val="center" w:pos="4960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Data de encerramento:</w:t>
            </w:r>
          </w:p>
        </w:tc>
      </w:tr>
    </w:tbl>
    <w:p w14:paraId="67B88B47" w14:textId="77777777" w:rsidR="00617E23" w:rsidRDefault="00617E23" w:rsidP="00550846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2DC40AB8" w14:textId="77777777" w:rsidR="00617E23" w:rsidRDefault="00617E23" w:rsidP="00550846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3CF2D8B6" w14:textId="77777777" w:rsidR="008D774F" w:rsidRDefault="008D774F" w:rsidP="00550846">
      <w:pPr>
        <w:spacing w:after="0" w:line="240" w:lineRule="auto"/>
        <w:rPr>
          <w:rFonts w:ascii="Arial" w:eastAsia="Arial" w:hAnsi="Arial" w:cs="Arial"/>
          <w:sz w:val="6"/>
          <w:szCs w:val="6"/>
        </w:rPr>
      </w:pPr>
    </w:p>
    <w:tbl>
      <w:tblPr>
        <w:tblW w:w="10137" w:type="dxa"/>
        <w:tblInd w:w="-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7"/>
      </w:tblGrid>
      <w:tr w:rsidR="00617E23" w14:paraId="080BCAB7" w14:textId="77777777" w:rsidTr="00AE72DE">
        <w:tc>
          <w:tcPr>
            <w:tcW w:w="10137" w:type="dxa"/>
            <w:shd w:val="clear" w:color="auto" w:fill="BFBFBF" w:themeFill="background1" w:themeFillShade="BF"/>
          </w:tcPr>
          <w:p w14:paraId="40DD622A" w14:textId="3AAD9941" w:rsidR="00617E23" w:rsidRDefault="00617E23" w:rsidP="0055084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IV. TIPO DE SOLICITAÇÃO</w:t>
            </w:r>
          </w:p>
        </w:tc>
      </w:tr>
      <w:tr w:rsidR="00617E23" w14:paraId="286C298F" w14:textId="77777777" w:rsidTr="00550846">
        <w:tc>
          <w:tcPr>
            <w:tcW w:w="10137" w:type="dxa"/>
            <w:shd w:val="clear" w:color="auto" w:fill="FFFFFF"/>
          </w:tcPr>
          <w:p w14:paraId="4199DC6F" w14:textId="77777777" w:rsidR="00AE72DE" w:rsidRDefault="00AE72DE" w:rsidP="00550846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875931F" w14:textId="77777777" w:rsidR="00617E23" w:rsidRPr="00AE72DE" w:rsidRDefault="00617E23" w:rsidP="0055084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E72DE">
              <w:rPr>
                <w:rFonts w:ascii="Arial" w:eastAsia="Arial" w:hAnsi="Arial" w:cs="Arial"/>
                <w:sz w:val="24"/>
                <w:szCs w:val="24"/>
              </w:rPr>
              <w:t>Encerramento antecipado de bolsa.</w:t>
            </w:r>
          </w:p>
          <w:p w14:paraId="476C7FB5" w14:textId="1D9B44D1" w:rsidR="00AE72DE" w:rsidRDefault="00AE72DE" w:rsidP="0055084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tbl>
      <w:tblPr>
        <w:tblpPr w:leftFromText="141" w:rightFromText="141" w:vertAnchor="text" w:horzAnchor="margin" w:tblpX="-572" w:tblpY="34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1"/>
      </w:tblGrid>
      <w:tr w:rsidR="00550846" w14:paraId="66F6EAEA" w14:textId="77777777" w:rsidTr="00AE72DE">
        <w:trPr>
          <w:trHeight w:val="1975"/>
        </w:trPr>
        <w:tc>
          <w:tcPr>
            <w:tcW w:w="10201" w:type="dxa"/>
          </w:tcPr>
          <w:p w14:paraId="4B1E2ECE" w14:textId="5D7004B0" w:rsidR="00550846" w:rsidRDefault="00550846" w:rsidP="00D2728B">
            <w:pPr>
              <w:pStyle w:val="isselecteden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Pr="007D1604">
              <w:rPr>
                <w:rFonts w:ascii="Arial" w:hAnsi="Arial" w:cs="Arial"/>
              </w:rPr>
              <w:t xml:space="preserve">Eu, </w:t>
            </w:r>
            <w:r w:rsidRPr="004A7078">
              <w:rPr>
                <w:rStyle w:val="text-token-text-primary"/>
                <w:rFonts w:ascii="Arial" w:hAnsi="Arial" w:cs="Arial"/>
                <w:bCs/>
                <w:highlight w:val="yellow"/>
              </w:rPr>
              <w:t xml:space="preserve">[nome </w:t>
            </w:r>
            <w:proofErr w:type="gramStart"/>
            <w:r w:rsidRPr="004A7078">
              <w:rPr>
                <w:rStyle w:val="text-token-text-primary"/>
                <w:rFonts w:ascii="Arial" w:hAnsi="Arial" w:cs="Arial"/>
                <w:bCs/>
                <w:highlight w:val="yellow"/>
              </w:rPr>
              <w:t>do(</w:t>
            </w:r>
            <w:proofErr w:type="gramEnd"/>
            <w:r w:rsidRPr="004A7078">
              <w:rPr>
                <w:rStyle w:val="text-token-text-primary"/>
                <w:rFonts w:ascii="Arial" w:hAnsi="Arial" w:cs="Arial"/>
                <w:bCs/>
                <w:highlight w:val="yellow"/>
              </w:rPr>
              <w:t>a) coordenador(a)]</w:t>
            </w:r>
            <w:r w:rsidRPr="007D1604">
              <w:rPr>
                <w:rFonts w:ascii="Arial" w:hAnsi="Arial" w:cs="Arial"/>
              </w:rPr>
              <w:t>, na qualidade de coordenador(a) do</w:t>
            </w:r>
            <w:r>
              <w:rPr>
                <w:rStyle w:val="text-token-text-primary"/>
                <w:rFonts w:ascii="Arial" w:hAnsi="Arial" w:cs="Arial"/>
                <w:b/>
                <w:bCs/>
              </w:rPr>
              <w:t xml:space="preserve"> </w:t>
            </w:r>
            <w:r w:rsidRPr="007D1604">
              <w:rPr>
                <w:rStyle w:val="text-token-text-primary"/>
                <w:rFonts w:ascii="Arial" w:hAnsi="Arial" w:cs="Arial"/>
                <w:bCs/>
              </w:rPr>
              <w:t>projeto</w:t>
            </w:r>
            <w:r w:rsidRPr="007D1604">
              <w:rPr>
                <w:rFonts w:ascii="Arial" w:hAnsi="Arial" w:cs="Arial"/>
              </w:rPr>
              <w:t xml:space="preserve">, informo, para os devidos fins, que a bolsa concedida ao(à) bolsista </w:t>
            </w:r>
            <w:r w:rsidRPr="00550846">
              <w:rPr>
                <w:rFonts w:ascii="Arial" w:hAnsi="Arial" w:cs="Arial"/>
                <w:highlight w:val="yellow"/>
              </w:rPr>
              <w:t>[nome do(a) bolsista]</w:t>
            </w:r>
            <w:r>
              <w:rPr>
                <w:rFonts w:ascii="Arial" w:hAnsi="Arial" w:cs="Arial"/>
              </w:rPr>
              <w:t xml:space="preserve"> </w:t>
            </w:r>
            <w:r w:rsidRPr="007D1604">
              <w:rPr>
                <w:rFonts w:ascii="Arial" w:hAnsi="Arial" w:cs="Arial"/>
              </w:rPr>
              <w:t xml:space="preserve">será </w:t>
            </w:r>
            <w:r w:rsidRPr="004A7078">
              <w:rPr>
                <w:rStyle w:val="Forte"/>
                <w:rFonts w:ascii="Arial" w:hAnsi="Arial" w:cs="Arial"/>
                <w:b w:val="0"/>
              </w:rPr>
              <w:t>encerrada antecipadamente</w:t>
            </w:r>
            <w:r w:rsidRPr="004A7078">
              <w:rPr>
                <w:rFonts w:ascii="Arial" w:hAnsi="Arial" w:cs="Arial"/>
                <w:b/>
              </w:rPr>
              <w:t>,</w:t>
            </w:r>
            <w:r w:rsidRPr="007D1604">
              <w:rPr>
                <w:rFonts w:ascii="Arial" w:hAnsi="Arial" w:cs="Arial"/>
              </w:rPr>
              <w:t xml:space="preserve"> antes do término da vigê</w:t>
            </w:r>
            <w:r>
              <w:rPr>
                <w:rFonts w:ascii="Arial" w:hAnsi="Arial" w:cs="Arial"/>
              </w:rPr>
              <w:t>ncia originalmente estabelecida.</w:t>
            </w:r>
          </w:p>
          <w:p w14:paraId="33E4AE13" w14:textId="46AA75CD" w:rsidR="00550846" w:rsidRPr="00550846" w:rsidRDefault="00550846" w:rsidP="00D2728B">
            <w:pPr>
              <w:pStyle w:val="isselectedend"/>
              <w:jc w:val="both"/>
              <w:rPr>
                <w:rFonts w:ascii="Arial" w:hAnsi="Arial" w:cs="Arial"/>
              </w:rPr>
            </w:pPr>
            <w:r w:rsidRPr="00617E23">
              <w:rPr>
                <w:rFonts w:ascii="Arial" w:hAnsi="Arial" w:cs="Arial"/>
              </w:rPr>
              <w:t xml:space="preserve">Declaro, ainda, que, após a data efetiva de encerramento da bolsa, não haverá valores a serem pagos </w:t>
            </w:r>
            <w:proofErr w:type="gramStart"/>
            <w:r w:rsidRPr="00617E23">
              <w:rPr>
                <w:rFonts w:ascii="Arial" w:hAnsi="Arial" w:cs="Arial"/>
              </w:rPr>
              <w:t>ao(</w:t>
            </w:r>
            <w:proofErr w:type="gramEnd"/>
            <w:r w:rsidRPr="00617E23">
              <w:rPr>
                <w:rFonts w:ascii="Arial" w:hAnsi="Arial" w:cs="Arial"/>
              </w:rPr>
              <w:t>à) bolsista pela Fundação de Desenvolvimento Científico e Cultural – FUNDECC, referentes ao pe</w:t>
            </w:r>
            <w:r>
              <w:rPr>
                <w:rFonts w:ascii="Arial" w:hAnsi="Arial" w:cs="Arial"/>
              </w:rPr>
              <w:t>ríodo posterior ao encerramento</w:t>
            </w:r>
            <w:r w:rsidR="00AE72DE">
              <w:rPr>
                <w:rFonts w:ascii="Arial" w:hAnsi="Arial" w:cs="Arial"/>
              </w:rPr>
              <w:t>.</w:t>
            </w:r>
          </w:p>
        </w:tc>
      </w:tr>
    </w:tbl>
    <w:p w14:paraId="20CF083D" w14:textId="77777777" w:rsidR="00550846" w:rsidRDefault="00550846" w:rsidP="00550846">
      <w:pPr>
        <w:pStyle w:val="isselectedend"/>
        <w:rPr>
          <w:rFonts w:ascii="Arial" w:hAnsi="Arial" w:cs="Arial"/>
        </w:rPr>
      </w:pPr>
    </w:p>
    <w:p w14:paraId="23DE523C" w14:textId="77777777" w:rsidR="008D774F" w:rsidRDefault="008D774F" w:rsidP="00550846">
      <w:pPr>
        <w:spacing w:after="0" w:line="240" w:lineRule="auto"/>
        <w:jc w:val="left"/>
        <w:rPr>
          <w:rFonts w:ascii="Arial" w:eastAsia="Arial" w:hAnsi="Arial" w:cs="Arial"/>
          <w:sz w:val="12"/>
          <w:szCs w:val="12"/>
        </w:rPr>
      </w:pPr>
    </w:p>
    <w:p w14:paraId="52E56223" w14:textId="77777777" w:rsidR="008D774F" w:rsidRDefault="008D774F" w:rsidP="00550846">
      <w:pPr>
        <w:spacing w:after="0" w:line="240" w:lineRule="auto"/>
        <w:jc w:val="left"/>
        <w:rPr>
          <w:rFonts w:ascii="Arial" w:eastAsia="Arial" w:hAnsi="Arial" w:cs="Arial"/>
          <w:sz w:val="12"/>
          <w:szCs w:val="12"/>
        </w:rPr>
      </w:pPr>
    </w:p>
    <w:tbl>
      <w:tblPr>
        <w:tblStyle w:val="a7"/>
        <w:tblW w:w="10137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7"/>
      </w:tblGrid>
      <w:tr w:rsidR="008D774F" w14:paraId="422D29A5" w14:textId="77777777" w:rsidTr="00AE72DE">
        <w:trPr>
          <w:trHeight w:val="265"/>
        </w:trPr>
        <w:tc>
          <w:tcPr>
            <w:tcW w:w="10137" w:type="dxa"/>
            <w:shd w:val="clear" w:color="auto" w:fill="BFBFBF" w:themeFill="background1" w:themeFillShade="BF"/>
          </w:tcPr>
          <w:p w14:paraId="716EB80E" w14:textId="2E362460" w:rsidR="008D774F" w:rsidRDefault="00617E23" w:rsidP="0055084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</w:t>
            </w:r>
            <w:r w:rsidR="00EA2569">
              <w:rPr>
                <w:rFonts w:ascii="Arial" w:eastAsia="Arial" w:hAnsi="Arial" w:cs="Arial"/>
                <w:b/>
                <w:sz w:val="22"/>
                <w:szCs w:val="22"/>
              </w:rPr>
              <w:t>. JUSTIFICATIVA:</w:t>
            </w:r>
          </w:p>
        </w:tc>
      </w:tr>
      <w:tr w:rsidR="008D774F" w14:paraId="07547A01" w14:textId="77777777" w:rsidTr="00550846">
        <w:trPr>
          <w:trHeight w:val="283"/>
        </w:trPr>
        <w:tc>
          <w:tcPr>
            <w:tcW w:w="10137" w:type="dxa"/>
            <w:shd w:val="clear" w:color="auto" w:fill="FFFFFF"/>
            <w:vAlign w:val="center"/>
          </w:tcPr>
          <w:p w14:paraId="5AA324C8" w14:textId="77777777" w:rsidR="00AE72DE" w:rsidRDefault="00AE72DE" w:rsidP="00550846">
            <w:pPr>
              <w:tabs>
                <w:tab w:val="center" w:pos="4960"/>
              </w:tabs>
              <w:rPr>
                <w:color w:val="FF0000"/>
              </w:rPr>
            </w:pPr>
          </w:p>
          <w:p w14:paraId="5043CB0F" w14:textId="550EB683" w:rsidR="00AE72DE" w:rsidRPr="00AE72DE" w:rsidRDefault="00AE72DE" w:rsidP="00550846">
            <w:pPr>
              <w:tabs>
                <w:tab w:val="center" w:pos="4960"/>
              </w:tabs>
              <w:rPr>
                <w:color w:val="FF0000"/>
                <w:sz w:val="28"/>
                <w:szCs w:val="28"/>
              </w:rPr>
            </w:pPr>
            <w:r w:rsidRPr="00AE72DE">
              <w:rPr>
                <w:color w:val="FF0000"/>
                <w:sz w:val="28"/>
                <w:szCs w:val="28"/>
              </w:rPr>
              <w:t>Descrever</w:t>
            </w:r>
            <w:r w:rsidR="00617E23" w:rsidRPr="00AE72DE">
              <w:rPr>
                <w:color w:val="FF0000"/>
                <w:sz w:val="28"/>
                <w:szCs w:val="28"/>
              </w:rPr>
              <w:t xml:space="preserve"> o motivo do encerramento antecipado da bolsa.</w:t>
            </w:r>
            <w:bookmarkStart w:id="0" w:name="_GoBack"/>
            <w:bookmarkEnd w:id="0"/>
          </w:p>
        </w:tc>
      </w:tr>
    </w:tbl>
    <w:p w14:paraId="07459315" w14:textId="77777777" w:rsidR="008D774F" w:rsidRDefault="008D774F" w:rsidP="00550846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6537F28F" w14:textId="77777777" w:rsidR="008D774F" w:rsidRDefault="008D774F" w:rsidP="00550846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tbl>
      <w:tblPr>
        <w:tblStyle w:val="a8"/>
        <w:tblW w:w="10137" w:type="dxa"/>
        <w:tblInd w:w="-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64"/>
        <w:gridCol w:w="5073"/>
      </w:tblGrid>
      <w:tr w:rsidR="008D774F" w14:paraId="1D462F1D" w14:textId="77777777" w:rsidTr="00AE72DE">
        <w:tc>
          <w:tcPr>
            <w:tcW w:w="10137" w:type="dxa"/>
            <w:gridSpan w:val="2"/>
            <w:shd w:val="clear" w:color="auto" w:fill="BFBFBF" w:themeFill="background1" w:themeFillShade="BF"/>
          </w:tcPr>
          <w:p w14:paraId="425BA724" w14:textId="73EF8B6C" w:rsidR="008D774F" w:rsidRDefault="00617E23" w:rsidP="0055084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</w:t>
            </w:r>
            <w:r w:rsidR="00EA2569">
              <w:rPr>
                <w:rFonts w:ascii="Arial" w:eastAsia="Arial" w:hAnsi="Arial" w:cs="Arial"/>
                <w:b/>
              </w:rPr>
              <w:t>I. APROVAÇÃO DO COORDENADOR</w:t>
            </w:r>
          </w:p>
        </w:tc>
      </w:tr>
      <w:tr w:rsidR="008D774F" w14:paraId="2936139B" w14:textId="77777777" w:rsidTr="00AE72DE">
        <w:trPr>
          <w:trHeight w:val="90"/>
        </w:trPr>
        <w:tc>
          <w:tcPr>
            <w:tcW w:w="5064" w:type="dxa"/>
            <w:vMerge w:val="restart"/>
            <w:shd w:val="clear" w:color="auto" w:fill="FFFFFF"/>
          </w:tcPr>
          <w:p w14:paraId="1E609B84" w14:textId="77777777" w:rsidR="008D774F" w:rsidRDefault="00EA2569" w:rsidP="00550846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sz w:val="14"/>
                <w:szCs w:val="14"/>
              </w:rPr>
              <w:t>Nome</w:t>
            </w:r>
          </w:p>
          <w:p w14:paraId="5B6B0C89" w14:textId="77777777" w:rsidR="008D774F" w:rsidRDefault="00EA2569" w:rsidP="0055084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highlight w:val="yellow"/>
              </w:rPr>
              <w:t>Nome do Coordenador</w:t>
            </w:r>
          </w:p>
          <w:p w14:paraId="34CCD104" w14:textId="77777777" w:rsidR="00617E23" w:rsidRDefault="00617E23" w:rsidP="00550846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A807BF0" w14:textId="62A40A17" w:rsidR="00617E23" w:rsidRDefault="00617E23" w:rsidP="00550846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</w:p>
        </w:tc>
        <w:tc>
          <w:tcPr>
            <w:tcW w:w="5073" w:type="dxa"/>
            <w:tcBorders>
              <w:bottom w:val="nil"/>
            </w:tcBorders>
            <w:shd w:val="clear" w:color="auto" w:fill="FFFFFF"/>
          </w:tcPr>
          <w:p w14:paraId="5ACBA875" w14:textId="77777777" w:rsidR="008D774F" w:rsidRDefault="00EA2569" w:rsidP="00550846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sz w:val="14"/>
                <w:szCs w:val="14"/>
              </w:rPr>
              <w:t>Assinatura</w:t>
            </w:r>
          </w:p>
          <w:p w14:paraId="6DFB9E20" w14:textId="77777777" w:rsidR="008D774F" w:rsidRDefault="008D774F" w:rsidP="00550846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</w:p>
        </w:tc>
      </w:tr>
      <w:tr w:rsidR="008D774F" w14:paraId="31283D57" w14:textId="77777777" w:rsidTr="00AE72DE">
        <w:trPr>
          <w:trHeight w:val="253"/>
        </w:trPr>
        <w:tc>
          <w:tcPr>
            <w:tcW w:w="5064" w:type="dxa"/>
            <w:vMerge/>
            <w:shd w:val="clear" w:color="auto" w:fill="FFFFFF"/>
          </w:tcPr>
          <w:p w14:paraId="70DF9E56" w14:textId="77777777" w:rsidR="008D774F" w:rsidRDefault="008D774F" w:rsidP="00550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</w:p>
        </w:tc>
        <w:tc>
          <w:tcPr>
            <w:tcW w:w="5073" w:type="dxa"/>
            <w:tcBorders>
              <w:top w:val="nil"/>
            </w:tcBorders>
            <w:shd w:val="clear" w:color="auto" w:fill="FFFFFF"/>
          </w:tcPr>
          <w:p w14:paraId="3D70A723" w14:textId="13629369" w:rsidR="008D774F" w:rsidRDefault="008D774F" w:rsidP="005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</w:tbl>
    <w:p w14:paraId="144A5D23" w14:textId="77777777" w:rsidR="008D774F" w:rsidRDefault="008D774F" w:rsidP="00550846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738610EB" w14:textId="77777777" w:rsidR="008D774F" w:rsidRDefault="008D774F" w:rsidP="00550846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sectPr w:rsidR="008D774F" w:rsidSect="00AE72DE">
      <w:headerReference w:type="default" r:id="rId7"/>
      <w:footerReference w:type="default" r:id="rId8"/>
      <w:pgSz w:w="11906" w:h="16838"/>
      <w:pgMar w:top="1417" w:right="1701" w:bottom="1417" w:left="1701" w:header="0" w:footer="50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0A709" w14:textId="77777777" w:rsidR="00C77339" w:rsidRDefault="00C77339">
      <w:pPr>
        <w:spacing w:after="0" w:line="240" w:lineRule="auto"/>
      </w:pPr>
      <w:r>
        <w:separator/>
      </w:r>
    </w:p>
  </w:endnote>
  <w:endnote w:type="continuationSeparator" w:id="0">
    <w:p w14:paraId="7403D98C" w14:textId="77777777" w:rsidR="00C77339" w:rsidRDefault="00C77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E40F3A2-58C6-41E5-882B-5E8B3F0159F1}"/>
    <w:embedBold r:id="rId2" w:fontKey="{F69BFE2C-4ECD-4998-892B-D35D45FB039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A4FBAAC0-712B-4D90-8422-6459914A262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00F47AF0-F257-4AB2-9053-3A6D052858E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1FD44B3-1FDB-47A8-8408-6C3A5C07696C}"/>
    <w:embedItalic r:id="rId6" w:fontKey="{3766557C-814D-4F76-BFDA-E5E73EFC9DE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5E898E87-1BDE-4138-9B77-D8D37BE7161B}"/>
    <w:embedBold r:id="rId8" w:fontKey="{53EE93E5-4A8C-42A1-8346-F576CB3CBF36}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  <w:embedRegular r:id="rId9" w:fontKey="{49C7EAAF-19EB-41BB-AC5A-4ED60C44C073}"/>
    <w:embedBold r:id="rId10" w:fontKey="{7D23B64B-9346-4067-A2B2-BDD517C1909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939B4085-D9CE-45F1-9E82-86EC86EE4449}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245A" w14:textId="77777777" w:rsidR="008D774F" w:rsidRDefault="008D774F">
    <w:pPr>
      <w:widowControl w:val="0"/>
      <w:pBdr>
        <w:top w:val="nil"/>
        <w:left w:val="nil"/>
        <w:bottom w:val="nil"/>
        <w:right w:val="nil"/>
        <w:between w:val="nil"/>
      </w:pBdr>
      <w:spacing w:after="0"/>
      <w:jc w:val="left"/>
      <w:rPr>
        <w:rFonts w:cs="Calibri"/>
        <w:color w:val="000000"/>
        <w:sz w:val="2"/>
        <w:szCs w:val="2"/>
      </w:rPr>
    </w:pPr>
  </w:p>
  <w:tbl>
    <w:tblPr>
      <w:tblStyle w:val="ae"/>
      <w:tblW w:w="636" w:type="dxa"/>
      <w:jc w:val="center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636"/>
    </w:tblGrid>
    <w:tr w:rsidR="008D774F" w14:paraId="29F731F9" w14:textId="77777777">
      <w:trPr>
        <w:trHeight w:val="67"/>
        <w:jc w:val="center"/>
      </w:trPr>
      <w:tc>
        <w:tcPr>
          <w:tcW w:w="636" w:type="dxa"/>
        </w:tcPr>
        <w:p w14:paraId="44F79D4F" w14:textId="77777777" w:rsidR="008D774F" w:rsidRDefault="00EA25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</w:rPr>
          </w:pPr>
          <w:r>
            <w:rPr>
              <w:rFonts w:ascii="Rockwell" w:eastAsia="Rockwell" w:hAnsi="Rockwell" w:cs="Rockwell"/>
              <w:b/>
              <w:color w:val="000000"/>
              <w:sz w:val="18"/>
              <w:szCs w:val="18"/>
            </w:rPr>
            <w:fldChar w:fldCharType="begin"/>
          </w:r>
          <w:r>
            <w:rPr>
              <w:rFonts w:ascii="Rockwell" w:eastAsia="Rockwell" w:hAnsi="Rockwell" w:cs="Rockwell"/>
              <w:b/>
              <w:color w:val="000000"/>
              <w:sz w:val="18"/>
              <w:szCs w:val="18"/>
            </w:rPr>
            <w:instrText>PAGE</w:instrText>
          </w:r>
          <w:r>
            <w:rPr>
              <w:rFonts w:ascii="Rockwell" w:eastAsia="Rockwell" w:hAnsi="Rockwell" w:cs="Rockwell"/>
              <w:b/>
              <w:color w:val="000000"/>
              <w:sz w:val="18"/>
              <w:szCs w:val="18"/>
            </w:rPr>
            <w:fldChar w:fldCharType="separate"/>
          </w:r>
          <w:r w:rsidR="00AE72DE">
            <w:rPr>
              <w:rFonts w:ascii="Rockwell" w:eastAsia="Rockwell" w:hAnsi="Rockwell" w:cs="Rockwell"/>
              <w:b/>
              <w:noProof/>
              <w:color w:val="000000"/>
              <w:sz w:val="18"/>
              <w:szCs w:val="18"/>
            </w:rPr>
            <w:t>1</w:t>
          </w:r>
          <w:r>
            <w:rPr>
              <w:rFonts w:ascii="Rockwell" w:eastAsia="Rockwell" w:hAnsi="Rockwell" w:cs="Rockwell"/>
              <w:b/>
              <w:color w:val="000000"/>
              <w:sz w:val="18"/>
              <w:szCs w:val="18"/>
            </w:rPr>
            <w:fldChar w:fldCharType="end"/>
          </w:r>
          <w:r>
            <w:rPr>
              <w:rFonts w:ascii="Rockwell" w:eastAsia="Rockwell" w:hAnsi="Rockwell" w:cs="Rockwell"/>
              <w:color w:val="000000"/>
              <w:sz w:val="18"/>
              <w:szCs w:val="18"/>
            </w:rPr>
            <w:t xml:space="preserve"> / </w:t>
          </w:r>
          <w:r>
            <w:rPr>
              <w:rFonts w:ascii="Rockwell" w:eastAsia="Rockwell" w:hAnsi="Rockwell" w:cs="Rockwell"/>
              <w:b/>
              <w:color w:val="000000"/>
              <w:sz w:val="18"/>
              <w:szCs w:val="18"/>
            </w:rPr>
            <w:fldChar w:fldCharType="begin"/>
          </w:r>
          <w:r>
            <w:rPr>
              <w:rFonts w:ascii="Rockwell" w:eastAsia="Rockwell" w:hAnsi="Rockwell" w:cs="Rockwell"/>
              <w:b/>
              <w:color w:val="000000"/>
              <w:sz w:val="18"/>
              <w:szCs w:val="18"/>
            </w:rPr>
            <w:instrText>NUMPAGES</w:instrText>
          </w:r>
          <w:r>
            <w:rPr>
              <w:rFonts w:ascii="Rockwell" w:eastAsia="Rockwell" w:hAnsi="Rockwell" w:cs="Rockwell"/>
              <w:b/>
              <w:color w:val="000000"/>
              <w:sz w:val="18"/>
              <w:szCs w:val="18"/>
            </w:rPr>
            <w:fldChar w:fldCharType="separate"/>
          </w:r>
          <w:r w:rsidR="00AE72DE">
            <w:rPr>
              <w:rFonts w:ascii="Rockwell" w:eastAsia="Rockwell" w:hAnsi="Rockwell" w:cs="Rockwell"/>
              <w:b/>
              <w:noProof/>
              <w:color w:val="000000"/>
              <w:sz w:val="18"/>
              <w:szCs w:val="18"/>
            </w:rPr>
            <w:t>1</w:t>
          </w:r>
          <w:r>
            <w:rPr>
              <w:rFonts w:ascii="Rockwell" w:eastAsia="Rockwell" w:hAnsi="Rockwell" w:cs="Rockwell"/>
              <w:b/>
              <w:color w:val="000000"/>
              <w:sz w:val="18"/>
              <w:szCs w:val="18"/>
            </w:rPr>
            <w:fldChar w:fldCharType="end"/>
          </w:r>
        </w:p>
      </w:tc>
    </w:tr>
  </w:tbl>
  <w:p w14:paraId="1231BE67" w14:textId="77777777" w:rsidR="008D774F" w:rsidRDefault="008D77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8875B" w14:textId="77777777" w:rsidR="00C77339" w:rsidRDefault="00C77339">
      <w:pPr>
        <w:spacing w:after="0" w:line="240" w:lineRule="auto"/>
      </w:pPr>
      <w:r>
        <w:separator/>
      </w:r>
    </w:p>
  </w:footnote>
  <w:footnote w:type="continuationSeparator" w:id="0">
    <w:p w14:paraId="46667029" w14:textId="77777777" w:rsidR="00C77339" w:rsidRDefault="00C77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FEB5B0" w14:textId="299E89FF" w:rsidR="008D774F" w:rsidRDefault="00AE72DE" w:rsidP="00AE72DE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hanging="1701"/>
      <w:jc w:val="left"/>
      <w:rPr>
        <w:rFonts w:ascii="Arial" w:eastAsia="Arial" w:hAnsi="Arial" w:cs="Arial"/>
        <w:color w:val="FF0000"/>
      </w:rPr>
    </w:pPr>
    <w:r>
      <w:rPr>
        <w:noProof/>
        <w:lang w:eastAsia="pt-BR"/>
      </w:rPr>
      <w:drawing>
        <wp:inline distT="0" distB="0" distL="0" distR="0" wp14:anchorId="4220B5EE" wp14:editId="48AF90ED">
          <wp:extent cx="7534275" cy="2056333"/>
          <wp:effectExtent l="0" t="0" r="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927" cy="2070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072C0D" w14:textId="77777777" w:rsidR="008D774F" w:rsidRDefault="008D77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4F"/>
    <w:rsid w:val="00190364"/>
    <w:rsid w:val="002467F4"/>
    <w:rsid w:val="003D7533"/>
    <w:rsid w:val="004930BD"/>
    <w:rsid w:val="004A7078"/>
    <w:rsid w:val="00550846"/>
    <w:rsid w:val="00617E23"/>
    <w:rsid w:val="007D1604"/>
    <w:rsid w:val="008D774F"/>
    <w:rsid w:val="00AE72DE"/>
    <w:rsid w:val="00C65B5F"/>
    <w:rsid w:val="00C77339"/>
    <w:rsid w:val="00D2728B"/>
    <w:rsid w:val="00D81C1F"/>
    <w:rsid w:val="00EA2569"/>
    <w:rsid w:val="00FE36B7"/>
    <w:rsid w:val="05E264C6"/>
    <w:rsid w:val="1F8827B8"/>
    <w:rsid w:val="3C9BCEE5"/>
    <w:rsid w:val="5C079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C1C95"/>
  <w15:docId w15:val="{D6D5E7F9-59F0-4E67-8F35-45DC66B7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ja-JP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E23"/>
    <w:rPr>
      <w:rFonts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table" w:styleId="Tabelacomgrade">
    <w:name w:val="Table Grid"/>
    <w:basedOn w:val="Tabelanormal"/>
    <w:uiPriority w:val="59"/>
    <w:rsid w:val="00790D9D"/>
    <w:pPr>
      <w:spacing w:after="0" w:line="240" w:lineRule="auto"/>
    </w:pPr>
    <w:rPr>
      <w:rFonts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790D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0D9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790D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0D9D"/>
    <w:rPr>
      <w:rFonts w:ascii="Calibri" w:eastAsia="Calibri" w:hAnsi="Calibri" w:cs="Times New Roman"/>
    </w:rPr>
  </w:style>
  <w:style w:type="paragraph" w:styleId="Corpodetexto2">
    <w:name w:val="Body Text 2"/>
    <w:basedOn w:val="Normal"/>
    <w:link w:val="Corpodetexto2Char"/>
    <w:rsid w:val="00790D9D"/>
    <w:pPr>
      <w:spacing w:after="240" w:line="240" w:lineRule="auto"/>
    </w:pPr>
    <w:rPr>
      <w:rFonts w:ascii="Arial" w:eastAsia="Times New Roman" w:hAnsi="Arial" w:cs="Arial"/>
      <w:szCs w:val="20"/>
      <w:lang w:val="pt-PT" w:eastAsia="pt-BR"/>
    </w:rPr>
  </w:style>
  <w:style w:type="character" w:customStyle="1" w:styleId="Corpodetexto2Char">
    <w:name w:val="Corpo de texto 2 Char"/>
    <w:basedOn w:val="Fontepargpadro"/>
    <w:link w:val="Corpodetexto2"/>
    <w:rsid w:val="00790D9D"/>
    <w:rPr>
      <w:rFonts w:ascii="Arial" w:eastAsia="Times New Roman" w:hAnsi="Arial" w:cs="Arial"/>
      <w:szCs w:val="20"/>
      <w:lang w:val="pt-PT" w:eastAsia="pt-BR"/>
    </w:rPr>
  </w:style>
  <w:style w:type="paragraph" w:styleId="PargrafodaLista">
    <w:name w:val="List Paragraph"/>
    <w:basedOn w:val="Normal"/>
    <w:uiPriority w:val="34"/>
    <w:qFormat/>
    <w:rsid w:val="00790D9D"/>
    <w:pPr>
      <w:suppressAutoHyphens/>
      <w:spacing w:after="0"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D9D"/>
    <w:rPr>
      <w:rFonts w:ascii="Tahoma" w:eastAsia="Calibri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414F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14F09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14F09"/>
    <w:rPr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973F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973F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73F8"/>
    <w:rPr>
      <w:vertAlign w:val="superscri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2293B"/>
    <w:rPr>
      <w:rFonts w:ascii="Calibri" w:eastAsia="Calibri" w:hAnsi="Calibri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2293B"/>
    <w:rPr>
      <w:rFonts w:ascii="Calibri" w:eastAsia="Calibri" w:hAnsi="Calibri" w:cs="Times New Roman"/>
      <w:b/>
      <w:bCs/>
      <w:sz w:val="20"/>
      <w:szCs w:val="20"/>
    </w:rPr>
  </w:style>
  <w:style w:type="paragraph" w:customStyle="1" w:styleId="pf0">
    <w:name w:val="pf0"/>
    <w:basedOn w:val="Normal"/>
    <w:rsid w:val="00D36AD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f01">
    <w:name w:val="cf01"/>
    <w:basedOn w:val="Fontepargpadro"/>
    <w:rsid w:val="00D36AD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ontepargpadro"/>
    <w:rsid w:val="00582F4E"/>
    <w:rPr>
      <w:rFonts w:ascii="Segoe UI" w:hAnsi="Segoe UI" w:cs="Segoe UI" w:hint="default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NormalTable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isselectedend">
    <w:name w:val="isselectedend"/>
    <w:basedOn w:val="Normal"/>
    <w:rsid w:val="007D160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D1604"/>
    <w:rPr>
      <w:b/>
      <w:bCs/>
    </w:rPr>
  </w:style>
  <w:style w:type="character" w:customStyle="1" w:styleId="text-token-text-primary">
    <w:name w:val="text-token-text-primary"/>
    <w:basedOn w:val="Fontepargpadro"/>
    <w:rsid w:val="007D1604"/>
  </w:style>
  <w:style w:type="paragraph" w:styleId="NormalWeb">
    <w:name w:val="Normal (Web)"/>
    <w:basedOn w:val="Normal"/>
    <w:uiPriority w:val="99"/>
    <w:semiHidden/>
    <w:unhideWhenUsed/>
    <w:rsid w:val="007D160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F6BOrd5S/UoMkhXMEBciDbMn7g==">CgMxLjA4AHIhMTdJT04xSjJ1T0luejI5SzZ1T2MxbUkwWFR1SDJqd19j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Elizabeth Costa Rezende</cp:lastModifiedBy>
  <cp:revision>9</cp:revision>
  <dcterms:created xsi:type="dcterms:W3CDTF">2024-08-22T19:16:00Z</dcterms:created>
  <dcterms:modified xsi:type="dcterms:W3CDTF">2026-08-20T18:06:00Z</dcterms:modified>
</cp:coreProperties>
</file>